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4BF75E79" w:rsidR="006F739F" w:rsidRPr="00270493" w:rsidRDefault="006F739F" w:rsidP="006F739F">
      <w:pPr>
        <w:spacing w:before="100" w:beforeAutospacing="1" w:after="100" w:afterAutospacing="1" w:line="240" w:lineRule="auto"/>
        <w:ind w:left="170" w:right="170"/>
        <w:jc w:val="center"/>
        <w:rPr>
          <w:rFonts w:cs="Arial"/>
          <w:sz w:val="56"/>
          <w:szCs w:val="56"/>
        </w:rPr>
      </w:pPr>
      <w:r w:rsidRPr="00270493">
        <w:rPr>
          <w:rFonts w:cs="Arial"/>
          <w:sz w:val="56"/>
          <w:szCs w:val="56"/>
        </w:rPr>
        <w:t xml:space="preserve">Module </w:t>
      </w:r>
      <w:r w:rsidR="00644DA2" w:rsidRPr="00270493">
        <w:rPr>
          <w:rFonts w:cs="Arial"/>
          <w:sz w:val="56"/>
          <w:szCs w:val="56"/>
        </w:rPr>
        <w:t>F</w:t>
      </w:r>
      <w:r w:rsidR="00175D11" w:rsidRPr="00270493">
        <w:rPr>
          <w:rFonts w:cs="Arial"/>
          <w:sz w:val="56"/>
          <w:szCs w:val="56"/>
        </w:rPr>
        <w:t>our</w:t>
      </w:r>
    </w:p>
    <w:p w14:paraId="5FD1BC2B" w14:textId="31FDAFEF" w:rsidR="006F739F" w:rsidRPr="00270493" w:rsidRDefault="00175D11" w:rsidP="006F739F">
      <w:pPr>
        <w:spacing w:before="100" w:beforeAutospacing="1" w:after="100" w:afterAutospacing="1" w:line="240" w:lineRule="auto"/>
        <w:ind w:left="170" w:right="170"/>
        <w:jc w:val="center"/>
        <w:rPr>
          <w:rFonts w:cs="Arial"/>
          <w:sz w:val="56"/>
          <w:szCs w:val="56"/>
        </w:rPr>
      </w:pPr>
      <w:r w:rsidRPr="00270493">
        <w:rPr>
          <w:rFonts w:cs="Arial"/>
          <w:sz w:val="56"/>
          <w:szCs w:val="56"/>
        </w:rPr>
        <w:t>Creating a Calm Safe Place</w:t>
      </w:r>
    </w:p>
    <w:p w14:paraId="7E7F9F44" w14:textId="5A53DB63" w:rsidR="006F739F" w:rsidRDefault="00175D11" w:rsidP="006F739F">
      <w:pPr>
        <w:spacing w:before="100" w:beforeAutospacing="1" w:after="100" w:afterAutospacing="1" w:line="240" w:lineRule="auto"/>
        <w:ind w:left="170" w:right="170"/>
        <w:jc w:val="center"/>
        <w:rPr>
          <w:rFonts w:cs="Arial"/>
          <w:sz w:val="52"/>
          <w:szCs w:val="52"/>
        </w:rPr>
      </w:pPr>
      <w:r>
        <w:rPr>
          <w:rFonts w:cs="Arial"/>
          <w:noProof/>
          <w:sz w:val="52"/>
          <w:szCs w:val="52"/>
        </w:rPr>
        <w:drawing>
          <wp:inline distT="0" distB="0" distL="0" distR="0" wp14:anchorId="5E14434C" wp14:editId="14C3C2BF">
            <wp:extent cx="5538301" cy="36946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7691" cy="3760975"/>
                    </a:xfrm>
                    <a:prstGeom prst="rect">
                      <a:avLst/>
                    </a:prstGeom>
                  </pic:spPr>
                </pic:pic>
              </a:graphicData>
            </a:graphic>
          </wp:inline>
        </w:drawing>
      </w:r>
    </w:p>
    <w:p w14:paraId="2D00C155" w14:textId="77777777" w:rsidR="003C3C56" w:rsidRDefault="003C3C56" w:rsidP="003C3C56">
      <w:pPr>
        <w:spacing w:before="100" w:beforeAutospacing="1" w:after="120" w:line="240" w:lineRule="auto"/>
        <w:ind w:left="170" w:right="170"/>
        <w:jc w:val="center"/>
        <w:rPr>
          <w:rFonts w:cs="Arial"/>
          <w:sz w:val="52"/>
          <w:szCs w:val="52"/>
        </w:rPr>
      </w:pPr>
    </w:p>
    <w:p w14:paraId="753E1FE3" w14:textId="3D7456C6" w:rsidR="006F739F" w:rsidRPr="00E42A66" w:rsidRDefault="006F739F" w:rsidP="00E42A6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1BA898B1"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 xml:space="preserve">Why </w:t>
      </w:r>
      <w:r w:rsidR="00AE0BCA">
        <w:rPr>
          <w:rFonts w:eastAsiaTheme="minorEastAsia" w:cs="Arial"/>
          <w:b/>
          <w:bCs/>
          <w:color w:val="000000" w:themeColor="dark1"/>
          <w:kern w:val="24"/>
          <w:sz w:val="32"/>
          <w:szCs w:val="32"/>
        </w:rPr>
        <w:t>D</w:t>
      </w:r>
      <w:r w:rsidRPr="00F0505D">
        <w:rPr>
          <w:rFonts w:eastAsiaTheme="minorEastAsia" w:cs="Arial"/>
          <w:b/>
          <w:bCs/>
          <w:color w:val="000000" w:themeColor="dark1"/>
          <w:kern w:val="24"/>
          <w:sz w:val="32"/>
          <w:szCs w:val="32"/>
        </w:rPr>
        <w:t xml:space="preserve">o </w:t>
      </w:r>
      <w:r w:rsidR="00AE0BCA">
        <w:rPr>
          <w:rFonts w:eastAsiaTheme="minorEastAsia" w:cs="Arial"/>
          <w:b/>
          <w:bCs/>
          <w:color w:val="000000" w:themeColor="dark1"/>
          <w:kern w:val="24"/>
          <w:sz w:val="32"/>
          <w:szCs w:val="32"/>
        </w:rPr>
        <w:t>W</w:t>
      </w:r>
      <w:r w:rsidRPr="00F0505D">
        <w:rPr>
          <w:rFonts w:eastAsiaTheme="minorEastAsia" w:cs="Arial"/>
          <w:b/>
          <w:bCs/>
          <w:color w:val="000000" w:themeColor="dark1"/>
          <w:kern w:val="24"/>
          <w:sz w:val="32"/>
          <w:szCs w:val="32"/>
        </w:rPr>
        <w:t xml:space="preserve">e </w:t>
      </w:r>
      <w:r w:rsidR="00AE0BCA">
        <w:rPr>
          <w:rFonts w:eastAsiaTheme="minorEastAsia" w:cs="Arial"/>
          <w:b/>
          <w:bCs/>
          <w:color w:val="000000" w:themeColor="dark1"/>
          <w:kern w:val="24"/>
          <w:sz w:val="32"/>
          <w:szCs w:val="32"/>
        </w:rPr>
        <w:t>N</w:t>
      </w:r>
      <w:r w:rsidRPr="00F0505D">
        <w:rPr>
          <w:rFonts w:eastAsiaTheme="minorEastAsia" w:cs="Arial"/>
          <w:b/>
          <w:bCs/>
          <w:color w:val="000000" w:themeColor="dark1"/>
          <w:kern w:val="24"/>
          <w:sz w:val="32"/>
          <w:szCs w:val="32"/>
        </w:rPr>
        <w:t xml:space="preserve">eed to </w:t>
      </w:r>
      <w:r w:rsidR="00AE0BCA">
        <w:rPr>
          <w:rFonts w:eastAsiaTheme="minorEastAsia" w:cs="Arial"/>
          <w:b/>
          <w:bCs/>
          <w:color w:val="000000" w:themeColor="dark1"/>
          <w:kern w:val="24"/>
          <w:sz w:val="32"/>
          <w:szCs w:val="32"/>
        </w:rPr>
        <w:t>R</w:t>
      </w:r>
      <w:r w:rsidRPr="00F0505D">
        <w:rPr>
          <w:rFonts w:eastAsiaTheme="minorEastAsia" w:cs="Arial"/>
          <w:b/>
          <w:bCs/>
          <w:color w:val="000000" w:themeColor="dark1"/>
          <w:kern w:val="24"/>
          <w:sz w:val="32"/>
          <w:szCs w:val="32"/>
        </w:rPr>
        <w:t>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263DB7E6"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understand about how we respond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react to situations</w:t>
      </w:r>
    </w:p>
    <w:p w14:paraId="19D8092C" w14:textId="57B4D633"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to identify personal targets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4AE5243B" w:rsidR="006F739F" w:rsidRPr="006F739F" w:rsidRDefault="00AE0BCA" w:rsidP="006F739F">
      <w:pPr>
        <w:pStyle w:val="ListParagraph"/>
        <w:numPr>
          <w:ilvl w:val="0"/>
          <w:numId w:val="1"/>
        </w:numPr>
        <w:spacing w:before="100" w:beforeAutospacing="1" w:after="100" w:afterAutospacing="1"/>
        <w:ind w:left="170" w:right="170" w:firstLine="0"/>
        <w:rPr>
          <w:rFonts w:ascii="Arial" w:hAnsi="Arial" w:cs="Arial"/>
        </w:rPr>
      </w:pPr>
      <w:r>
        <w:rPr>
          <w:rFonts w:ascii="Arial" w:eastAsiaTheme="minorEastAsia" w:hAnsi="Arial" w:cs="Arial"/>
          <w:color w:val="000000" w:themeColor="dark1"/>
          <w:kern w:val="24"/>
        </w:rPr>
        <w:t>Provides a</w:t>
      </w:r>
      <w:r w:rsidR="006F739F" w:rsidRPr="006F739F">
        <w:rPr>
          <w:rFonts w:ascii="Arial" w:eastAsiaTheme="minorEastAsia" w:hAnsi="Arial" w:cs="Arial"/>
          <w:color w:val="000000" w:themeColor="dark1"/>
          <w:kern w:val="24"/>
        </w:rPr>
        <w:t xml:space="preserve"> form of learning </w:t>
      </w:r>
      <w:r>
        <w:rPr>
          <w:rFonts w:ascii="Arial" w:eastAsiaTheme="minorEastAsia" w:hAnsi="Arial" w:cs="Arial"/>
          <w:color w:val="000000" w:themeColor="dark1"/>
          <w:kern w:val="24"/>
        </w:rPr>
        <w:t>and</w:t>
      </w:r>
      <w:r w:rsidR="006F739F" w:rsidRPr="006F739F">
        <w:rPr>
          <w:rFonts w:ascii="Arial" w:eastAsiaTheme="minorEastAsia" w:hAnsi="Arial" w:cs="Arial"/>
          <w:color w:val="000000" w:themeColor="dark1"/>
          <w:kern w:val="24"/>
        </w:rPr>
        <w:t xml:space="preserve">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42F61ABC"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l</w:t>
      </w:r>
      <w:r w:rsidR="006F739F" w:rsidRPr="006F739F">
        <w:rPr>
          <w:rFonts w:ascii="Arial" w:hAnsi="Arial" w:cs="Arial"/>
        </w:rPr>
        <w:t>earn through practice</w:t>
      </w:r>
    </w:p>
    <w:p w14:paraId="73F65C2A" w14:textId="39FEEBC0"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e</w:t>
      </w:r>
      <w:r w:rsidR="006F739F" w:rsidRPr="006F739F">
        <w:rPr>
          <w:rFonts w:ascii="Arial" w:hAnsi="Arial" w:cs="Arial"/>
        </w:rPr>
        <w:t>nhance</w:t>
      </w:r>
      <w:r>
        <w:rPr>
          <w:rFonts w:ascii="Arial" w:hAnsi="Arial" w:cs="Arial"/>
        </w:rPr>
        <w:t xml:space="preserve"> our</w:t>
      </w:r>
      <w:r w:rsidR="006F739F" w:rsidRPr="006F739F">
        <w:rPr>
          <w:rFonts w:ascii="Arial" w:hAnsi="Arial" w:cs="Arial"/>
        </w:rPr>
        <w:t xml:space="preserve">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5F4FE475"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w:t>
      </w:r>
      <w:r w:rsidR="00AE0BCA">
        <w:rPr>
          <w:rFonts w:ascii="Arial" w:hAnsi="Arial" w:cs="Arial"/>
        </w:rPr>
        <w:t>s</w:t>
      </w:r>
      <w:r w:rsidRPr="006F739F">
        <w:rPr>
          <w:rFonts w:ascii="Arial" w:hAnsi="Arial" w:cs="Arial"/>
        </w:rPr>
        <w:t xml:space="preserve"> knowledge</w:t>
      </w:r>
    </w:p>
    <w:p w14:paraId="7B1C03E3" w14:textId="16FC4C60"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w:t>
      </w:r>
      <w:r w:rsidR="00AE0BCA">
        <w:rPr>
          <w:rFonts w:ascii="Arial" w:hAnsi="Arial" w:cs="Arial"/>
        </w:rPr>
        <w:t>s</w:t>
      </w:r>
      <w:r w:rsidRPr="006F739F">
        <w:rPr>
          <w:rFonts w:ascii="Arial" w:hAnsi="Arial" w:cs="Arial"/>
        </w:rPr>
        <w:t xml:space="preserve">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31D16B2D"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w:t>
      </w:r>
      <w:r w:rsidR="00AE0BCA">
        <w:rPr>
          <w:rFonts w:cs="Arial"/>
          <w:b/>
          <w:bCs/>
          <w:sz w:val="32"/>
          <w:szCs w:val="32"/>
        </w:rPr>
        <w:t>One</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373FC703"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T</w:t>
      </w:r>
      <w:r w:rsidRPr="006F739F">
        <w:rPr>
          <w:rFonts w:cs="Arial"/>
          <w:b/>
          <w:bCs/>
          <w:color w:val="000000" w:themeColor="text1"/>
          <w:sz w:val="28"/>
          <w:szCs w:val="28"/>
        </w:rPr>
        <w:t xml:space="preserve">hinking and </w:t>
      </w:r>
      <w:r w:rsidR="00AE0BCA">
        <w:rPr>
          <w:rFonts w:cs="Arial"/>
          <w:b/>
          <w:bCs/>
          <w:color w:val="000000" w:themeColor="text1"/>
          <w:sz w:val="28"/>
          <w:szCs w:val="28"/>
        </w:rPr>
        <w:t>F</w:t>
      </w:r>
      <w:r w:rsidRPr="006F739F">
        <w:rPr>
          <w:rFonts w:cs="Arial"/>
          <w:b/>
          <w:bCs/>
          <w:color w:val="000000" w:themeColor="text1"/>
          <w:sz w:val="28"/>
          <w:szCs w:val="28"/>
        </w:rPr>
        <w:t>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3BEC9175"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G</w:t>
      </w:r>
      <w:r w:rsidRPr="006F739F">
        <w:rPr>
          <w:rFonts w:cs="Arial"/>
          <w:b/>
          <w:bCs/>
          <w:color w:val="000000" w:themeColor="text1"/>
          <w:sz w:val="28"/>
          <w:szCs w:val="28"/>
        </w:rPr>
        <w:t xml:space="preserve">ood and </w:t>
      </w:r>
      <w:r w:rsidR="00AE0BCA">
        <w:rPr>
          <w:rFonts w:cs="Arial"/>
          <w:b/>
          <w:bCs/>
          <w:color w:val="000000" w:themeColor="text1"/>
          <w:sz w:val="28"/>
          <w:szCs w:val="28"/>
        </w:rPr>
        <w:t>B</w:t>
      </w:r>
      <w:r w:rsidRPr="006F739F">
        <w:rPr>
          <w:rFonts w:cs="Arial"/>
          <w:b/>
          <w:bCs/>
          <w:color w:val="000000" w:themeColor="text1"/>
          <w:sz w:val="28"/>
          <w:szCs w:val="28"/>
        </w:rPr>
        <w:t>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4F28E5A4"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w:t>
      </w:r>
      <w:r w:rsidR="00AE0BCA">
        <w:rPr>
          <w:rFonts w:cs="Arial"/>
          <w:b/>
          <w:bCs/>
          <w:sz w:val="32"/>
          <w:szCs w:val="32"/>
        </w:rPr>
        <w:t>One</w:t>
      </w:r>
      <w:r>
        <w:rPr>
          <w:rFonts w:cs="Arial"/>
          <w:b/>
          <w:bCs/>
          <w:sz w:val="32"/>
          <w:szCs w:val="32"/>
        </w:rPr>
        <w:t xml:space="preserve">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A830FDC"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S</w:t>
      </w:r>
      <w:r w:rsidRPr="006F739F">
        <w:rPr>
          <w:rFonts w:cs="Arial"/>
          <w:b/>
          <w:bCs/>
          <w:color w:val="000000" w:themeColor="text1"/>
          <w:sz w:val="28"/>
          <w:szCs w:val="28"/>
        </w:rPr>
        <w:t xml:space="preserve">ense </w:t>
      </w:r>
      <w:r w:rsidR="00AE0BCA">
        <w:rPr>
          <w:rFonts w:cs="Arial"/>
          <w:b/>
          <w:bCs/>
          <w:color w:val="000000" w:themeColor="text1"/>
          <w:sz w:val="28"/>
          <w:szCs w:val="28"/>
        </w:rPr>
        <w:t>D</w:t>
      </w:r>
      <w:r w:rsidRPr="006F739F">
        <w:rPr>
          <w:rFonts w:cs="Arial"/>
          <w:b/>
          <w:bCs/>
          <w:color w:val="000000" w:themeColor="text1"/>
          <w:sz w:val="28"/>
          <w:szCs w:val="28"/>
        </w:rPr>
        <w:t xml:space="preserve">id I </w:t>
      </w:r>
      <w:r w:rsidR="00AE0BCA">
        <w:rPr>
          <w:rFonts w:cs="Arial"/>
          <w:b/>
          <w:bCs/>
          <w:color w:val="000000" w:themeColor="text1"/>
          <w:sz w:val="28"/>
          <w:szCs w:val="28"/>
        </w:rPr>
        <w:t>M</w:t>
      </w:r>
      <w:r w:rsidRPr="006F739F">
        <w:rPr>
          <w:rFonts w:cs="Arial"/>
          <w:b/>
          <w:bCs/>
          <w:color w:val="000000" w:themeColor="text1"/>
          <w:sz w:val="28"/>
          <w:szCs w:val="28"/>
        </w:rPr>
        <w:t xml:space="preserve">ake of the </w:t>
      </w:r>
      <w:r w:rsidR="00AE0BCA">
        <w:rPr>
          <w:rFonts w:cs="Arial"/>
          <w:b/>
          <w:bCs/>
          <w:color w:val="000000" w:themeColor="text1"/>
          <w:sz w:val="28"/>
          <w:szCs w:val="28"/>
        </w:rPr>
        <w:t>S</w:t>
      </w:r>
      <w:r w:rsidRPr="006F739F">
        <w:rPr>
          <w:rFonts w:cs="Arial"/>
          <w:b/>
          <w:bCs/>
          <w:color w:val="000000" w:themeColor="text1"/>
          <w:sz w:val="28"/>
          <w:szCs w:val="28"/>
        </w:rPr>
        <w:t>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0041CD9D"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E</w:t>
      </w:r>
      <w:r w:rsidRPr="006F739F">
        <w:rPr>
          <w:rFonts w:cs="Arial"/>
          <w:b/>
          <w:bCs/>
          <w:color w:val="000000" w:themeColor="text1"/>
          <w:sz w:val="28"/>
          <w:szCs w:val="28"/>
        </w:rPr>
        <w:t xml:space="preserve">lse </w:t>
      </w:r>
      <w:r w:rsidR="00AE0BCA">
        <w:rPr>
          <w:rFonts w:cs="Arial"/>
          <w:b/>
          <w:bCs/>
          <w:color w:val="000000" w:themeColor="text1"/>
          <w:sz w:val="28"/>
          <w:szCs w:val="28"/>
        </w:rPr>
        <w:t>C</w:t>
      </w:r>
      <w:r w:rsidRPr="006F739F">
        <w:rPr>
          <w:rFonts w:cs="Arial"/>
          <w:b/>
          <w:bCs/>
          <w:color w:val="000000" w:themeColor="text1"/>
          <w:sz w:val="28"/>
          <w:szCs w:val="28"/>
        </w:rPr>
        <w:t xml:space="preserve">ould I </w:t>
      </w:r>
      <w:r w:rsidR="00AE0BCA">
        <w:rPr>
          <w:rFonts w:cs="Arial"/>
          <w:b/>
          <w:bCs/>
          <w:color w:val="000000" w:themeColor="text1"/>
          <w:sz w:val="28"/>
          <w:szCs w:val="28"/>
        </w:rPr>
        <w:t>H</w:t>
      </w:r>
      <w:r w:rsidRPr="006F739F">
        <w:rPr>
          <w:rFonts w:cs="Arial"/>
          <w:b/>
          <w:bCs/>
          <w:color w:val="000000" w:themeColor="text1"/>
          <w:sz w:val="28"/>
          <w:szCs w:val="28"/>
        </w:rPr>
        <w:t xml:space="preserve">ave </w:t>
      </w:r>
      <w:r w:rsidR="00AE0BCA">
        <w:rPr>
          <w:rFonts w:cs="Arial"/>
          <w:b/>
          <w:bCs/>
          <w:color w:val="000000" w:themeColor="text1"/>
          <w:sz w:val="28"/>
          <w:szCs w:val="28"/>
        </w:rPr>
        <w:t>D</w:t>
      </w:r>
      <w:r w:rsidRPr="006F739F">
        <w:rPr>
          <w:rFonts w:cs="Arial"/>
          <w:b/>
          <w:bCs/>
          <w:color w:val="000000" w:themeColor="text1"/>
          <w:sz w:val="28"/>
          <w:szCs w:val="28"/>
        </w:rPr>
        <w:t>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FA6F00A"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sidR="00AE0BCA">
        <w:rPr>
          <w:rFonts w:cs="Arial"/>
          <w:b/>
          <w:bCs/>
          <w:color w:val="000000" w:themeColor="text1"/>
          <w:sz w:val="28"/>
          <w:szCs w:val="28"/>
        </w:rPr>
        <w:t>the Situation</w:t>
      </w:r>
      <w:r w:rsidRPr="006F739F">
        <w:rPr>
          <w:rFonts w:cs="Arial"/>
          <w:b/>
          <w:bCs/>
          <w:color w:val="000000" w:themeColor="text1"/>
          <w:sz w:val="28"/>
          <w:szCs w:val="28"/>
        </w:rPr>
        <w:t xml:space="preserve"> </w:t>
      </w:r>
      <w:r w:rsidR="00AE0BCA">
        <w:rPr>
          <w:rFonts w:cs="Arial"/>
          <w:b/>
          <w:bCs/>
          <w:color w:val="000000" w:themeColor="text1"/>
          <w:sz w:val="28"/>
          <w:szCs w:val="28"/>
        </w:rPr>
        <w:t>A</w:t>
      </w:r>
      <w:r w:rsidRPr="006F739F">
        <w:rPr>
          <w:rFonts w:cs="Arial"/>
          <w:b/>
          <w:bCs/>
          <w:color w:val="000000" w:themeColor="text1"/>
          <w:sz w:val="28"/>
          <w:szCs w:val="28"/>
        </w:rPr>
        <w:t xml:space="preserve">rose </w:t>
      </w:r>
      <w:r w:rsidR="00AE0BCA">
        <w:rPr>
          <w:rFonts w:cs="Arial"/>
          <w:b/>
          <w:bCs/>
          <w:color w:val="000000" w:themeColor="text1"/>
          <w:sz w:val="28"/>
          <w:szCs w:val="28"/>
        </w:rPr>
        <w:t>A</w:t>
      </w:r>
      <w:r w:rsidRPr="006F739F">
        <w:rPr>
          <w:rFonts w:cs="Arial"/>
          <w:b/>
          <w:bCs/>
          <w:color w:val="000000" w:themeColor="text1"/>
          <w:sz w:val="28"/>
          <w:szCs w:val="28"/>
        </w:rPr>
        <w:t xml:space="preserve">gain, </w:t>
      </w:r>
      <w:r w:rsidR="00AE0BCA">
        <w:rPr>
          <w:rFonts w:cs="Arial"/>
          <w:b/>
          <w:bCs/>
          <w:color w:val="000000" w:themeColor="text1"/>
          <w:sz w:val="28"/>
          <w:szCs w:val="28"/>
        </w:rPr>
        <w:t>W</w:t>
      </w:r>
      <w:r w:rsidRPr="006F739F">
        <w:rPr>
          <w:rFonts w:cs="Arial"/>
          <w:b/>
          <w:bCs/>
          <w:color w:val="000000" w:themeColor="text1"/>
          <w:sz w:val="28"/>
          <w:szCs w:val="28"/>
        </w:rPr>
        <w:t xml:space="preserve">hat </w:t>
      </w:r>
      <w:r w:rsidR="00AE0BCA">
        <w:rPr>
          <w:rFonts w:cs="Arial"/>
          <w:b/>
          <w:bCs/>
          <w:color w:val="000000" w:themeColor="text1"/>
          <w:sz w:val="28"/>
          <w:szCs w:val="28"/>
        </w:rPr>
        <w:t>W</w:t>
      </w:r>
      <w:r w:rsidRPr="006F739F">
        <w:rPr>
          <w:rFonts w:cs="Arial"/>
          <w:b/>
          <w:bCs/>
          <w:color w:val="000000" w:themeColor="text1"/>
          <w:sz w:val="28"/>
          <w:szCs w:val="28"/>
        </w:rPr>
        <w:t xml:space="preserve">ould I </w:t>
      </w:r>
      <w:r w:rsidR="00AE0BCA">
        <w:rPr>
          <w:rFonts w:cs="Arial"/>
          <w:b/>
          <w:bCs/>
          <w:color w:val="000000" w:themeColor="text1"/>
          <w:sz w:val="28"/>
          <w:szCs w:val="28"/>
        </w:rPr>
        <w:t>D</w:t>
      </w:r>
      <w:r w:rsidRPr="006F739F">
        <w:rPr>
          <w:rFonts w:cs="Arial"/>
          <w:b/>
          <w:bCs/>
          <w:color w:val="000000" w:themeColor="text1"/>
          <w:sz w:val="28"/>
          <w:szCs w:val="28"/>
        </w:rPr>
        <w:t>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24C298AE"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sidR="00AE0BCA">
        <w:rPr>
          <w:rFonts w:cs="Arial"/>
          <w:szCs w:val="24"/>
        </w:rPr>
        <w:t xml:space="preserve">that </w:t>
      </w:r>
      <w:r w:rsidRPr="00F42F47">
        <w:rPr>
          <w:rFonts w:cs="Arial"/>
          <w:szCs w:val="24"/>
        </w:rPr>
        <w:t>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B5C951" w14:textId="2D319B4F"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w:t>
      </w:r>
      <w:r w:rsidRPr="00227E8F">
        <w:rPr>
          <w:rFonts w:cs="Arial"/>
          <w:b/>
          <w:bCs/>
          <w:sz w:val="32"/>
          <w:szCs w:val="32"/>
        </w:rPr>
        <w:t>:</w:t>
      </w:r>
    </w:p>
    <w:p w14:paraId="5BF922EF"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7FBE03F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37ABE098"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7D3FF6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AFA30F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B355B0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8F31481"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06692C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A197DCA" w14:textId="6E65D728"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5EFB694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E0299CA"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4D2C1C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546108F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9A200E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709DD49"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7B0FE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6C1E480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BEA523"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0CD2132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72354DB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01F2D56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5BF0756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2D4CCBC" w14:textId="0559ACE0"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 </w:t>
      </w:r>
      <w:r w:rsidRPr="00FE56AC">
        <w:rPr>
          <w:rFonts w:cs="Arial"/>
          <w:b/>
          <w:bCs/>
          <w:szCs w:val="24"/>
        </w:rPr>
        <w:t>cont.:</w:t>
      </w:r>
    </w:p>
    <w:p w14:paraId="28BF0A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FE336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0A06120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5EDEE0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D0924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3896A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29B6DCB4"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673DA6A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F368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054B95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3FA24D3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07A39D6"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C09994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4B7259"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446E83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EB942B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4412A72"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53060139"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2869CF2F"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7E3E11FE" w14:textId="16D14547"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E4527E6" w14:textId="77777777" w:rsidR="00AE0BCA" w:rsidRDefault="00AE0BCA" w:rsidP="00AE0BCA">
      <w:pPr>
        <w:rPr>
          <w:rFonts w:cs="Arial"/>
          <w:b/>
          <w:bCs/>
          <w:color w:val="000000" w:themeColor="text1"/>
          <w:sz w:val="28"/>
          <w:szCs w:val="28"/>
        </w:rPr>
      </w:pPr>
      <w:r>
        <w:rPr>
          <w:rFonts w:cs="Arial"/>
          <w:b/>
          <w:bCs/>
          <w:color w:val="000000" w:themeColor="text1"/>
          <w:sz w:val="28"/>
          <w:szCs w:val="28"/>
        </w:rPr>
        <w:br w:type="page"/>
      </w:r>
    </w:p>
    <w:p w14:paraId="5C49C066" w14:textId="640AB2E9"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w:t>
      </w:r>
      <w:r w:rsidRPr="00227E8F">
        <w:rPr>
          <w:rFonts w:cs="Arial"/>
          <w:b/>
          <w:bCs/>
          <w:sz w:val="32"/>
          <w:szCs w:val="32"/>
        </w:rPr>
        <w:t>:</w:t>
      </w:r>
    </w:p>
    <w:p w14:paraId="1466FDA5"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4E1D6EB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A2C6EA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59D6A7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0A05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27D7C9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237C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2C19AB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85A2445" w14:textId="52D8016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252E3C3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9C8D8F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937F3B7"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28D7CAF"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8F5312B"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16C388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FC1813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4D85E8B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53DFCB1"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613D2F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1911E3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47408DE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128FB42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DFFE81B" w14:textId="4334B66F"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 </w:t>
      </w:r>
      <w:r w:rsidRPr="00FE56AC">
        <w:rPr>
          <w:rFonts w:cs="Arial"/>
          <w:b/>
          <w:bCs/>
          <w:szCs w:val="24"/>
        </w:rPr>
        <w:t>cont.:</w:t>
      </w:r>
    </w:p>
    <w:p w14:paraId="4D7831C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71A23D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60DEB23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A670AF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E1DA28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1F07F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259A5F3"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54404CCB"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1CEE8B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39C21CE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6DAB542"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F6896CA"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A6DC037"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F73C92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F7FE5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FE3F85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7BADAB4"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2664EE9A"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0922612A"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06F64C39" w14:textId="3A252590"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5DC2437" w14:textId="53FC1B15" w:rsidR="009C6622" w:rsidRDefault="00AE0BCA" w:rsidP="00AE0BCA">
      <w:pPr>
        <w:rPr>
          <w:rFonts w:cs="Arial"/>
          <w:b/>
          <w:bCs/>
          <w:color w:val="000000" w:themeColor="text1"/>
          <w:sz w:val="28"/>
          <w:szCs w:val="28"/>
        </w:rPr>
      </w:pPr>
      <w:r>
        <w:rPr>
          <w:rFonts w:cs="Arial"/>
          <w:b/>
          <w:bCs/>
          <w:color w:val="000000" w:themeColor="text1"/>
          <w:sz w:val="28"/>
          <w:szCs w:val="28"/>
        </w:rPr>
        <w:br w:type="page"/>
      </w: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427574D9" w14:textId="584797EA" w:rsidR="00A82845" w:rsidRPr="00F42F47" w:rsidRDefault="008A1E7C" w:rsidP="00AE0BCA">
      <w:pPr>
        <w:spacing w:before="100" w:beforeAutospacing="1" w:after="100" w:afterAutospacing="1" w:line="240" w:lineRule="auto"/>
        <w:ind w:left="170" w:right="170"/>
        <w:jc w:val="center"/>
        <w:rPr>
          <w:rFonts w:cs="Arial"/>
          <w:szCs w:val="24"/>
        </w:rPr>
      </w:pPr>
      <w:r>
        <w:rPr>
          <w:rFonts w:cs="Arial"/>
          <w:szCs w:val="24"/>
        </w:rPr>
        <w:br w:type="page"/>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03D2CC3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w:t>
      </w:r>
      <w:r w:rsidR="0087762D">
        <w:rPr>
          <w:rFonts w:cs="Arial"/>
          <w:szCs w:val="24"/>
        </w:rPr>
        <w:t>with</w:t>
      </w:r>
      <w:r>
        <w:rPr>
          <w:rFonts w:cs="Arial"/>
          <w:szCs w:val="24"/>
        </w:rPr>
        <w:t xml:space="preserve">.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1A6204">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6817" w14:textId="77777777" w:rsidR="00B50FA1" w:rsidRDefault="00B50FA1" w:rsidP="00344C34">
      <w:pPr>
        <w:spacing w:after="0" w:line="240" w:lineRule="auto"/>
      </w:pPr>
      <w:r>
        <w:separator/>
      </w:r>
    </w:p>
  </w:endnote>
  <w:endnote w:type="continuationSeparator" w:id="0">
    <w:p w14:paraId="260F73C4" w14:textId="77777777" w:rsidR="00B50FA1" w:rsidRDefault="00B50FA1"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159344"/>
      <w:docPartObj>
        <w:docPartGallery w:val="Page Numbers (Bottom of Page)"/>
        <w:docPartUnique/>
      </w:docPartObj>
    </w:sdtPr>
    <w:sdtContent>
      <w:p w14:paraId="6DABEF8C" w14:textId="74A367A0" w:rsidR="00270493" w:rsidRDefault="00270493"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4E79C" w14:textId="77777777" w:rsidR="00270493" w:rsidRDefault="00270493" w:rsidP="00270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128158"/>
      <w:docPartObj>
        <w:docPartGallery w:val="Page Numbers (Bottom of Page)"/>
        <w:docPartUnique/>
      </w:docPartObj>
    </w:sdtPr>
    <w:sdtContent>
      <w:p w14:paraId="2B3B10AA" w14:textId="2B594381" w:rsidR="00270493" w:rsidRDefault="00270493"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5842D" w14:textId="79DF9776" w:rsidR="00B16B59" w:rsidRDefault="001D54F0" w:rsidP="00270493">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47A7" w14:textId="77777777" w:rsidR="00B50FA1" w:rsidRDefault="00B50FA1" w:rsidP="00344C34">
      <w:pPr>
        <w:spacing w:after="0" w:line="240" w:lineRule="auto"/>
      </w:pPr>
      <w:r>
        <w:separator/>
      </w:r>
    </w:p>
  </w:footnote>
  <w:footnote w:type="continuationSeparator" w:id="0">
    <w:p w14:paraId="28F40220" w14:textId="77777777" w:rsidR="00B50FA1" w:rsidRDefault="00B50FA1"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B50FA1">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B50FA1">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B50FA1">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465533">
    <w:abstractNumId w:val="3"/>
  </w:num>
  <w:num w:numId="2" w16cid:durableId="339358688">
    <w:abstractNumId w:val="5"/>
  </w:num>
  <w:num w:numId="3" w16cid:durableId="1198934558">
    <w:abstractNumId w:val="0"/>
  </w:num>
  <w:num w:numId="4" w16cid:durableId="2058234364">
    <w:abstractNumId w:val="4"/>
  </w:num>
  <w:num w:numId="5" w16cid:durableId="1598564718">
    <w:abstractNumId w:val="1"/>
  </w:num>
  <w:num w:numId="6" w16cid:durableId="14409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A729E"/>
    <w:rsid w:val="001172AD"/>
    <w:rsid w:val="00175D11"/>
    <w:rsid w:val="001A6204"/>
    <w:rsid w:val="001D54F0"/>
    <w:rsid w:val="00227E8F"/>
    <w:rsid w:val="0026290B"/>
    <w:rsid w:val="00270493"/>
    <w:rsid w:val="002C0459"/>
    <w:rsid w:val="00344C34"/>
    <w:rsid w:val="003534B0"/>
    <w:rsid w:val="00386D41"/>
    <w:rsid w:val="003C3C56"/>
    <w:rsid w:val="004D7993"/>
    <w:rsid w:val="004E7942"/>
    <w:rsid w:val="005D2C5F"/>
    <w:rsid w:val="00644DA2"/>
    <w:rsid w:val="00654055"/>
    <w:rsid w:val="00663066"/>
    <w:rsid w:val="006665F2"/>
    <w:rsid w:val="006B4567"/>
    <w:rsid w:val="006D0A89"/>
    <w:rsid w:val="006F739F"/>
    <w:rsid w:val="00773A28"/>
    <w:rsid w:val="007E2BD2"/>
    <w:rsid w:val="0087762D"/>
    <w:rsid w:val="008A1E7C"/>
    <w:rsid w:val="009B302B"/>
    <w:rsid w:val="009B3DA5"/>
    <w:rsid w:val="009C6622"/>
    <w:rsid w:val="009C6921"/>
    <w:rsid w:val="00A23E6C"/>
    <w:rsid w:val="00A82845"/>
    <w:rsid w:val="00A83BFA"/>
    <w:rsid w:val="00AE0BCA"/>
    <w:rsid w:val="00B05D9D"/>
    <w:rsid w:val="00B16B59"/>
    <w:rsid w:val="00B50FA1"/>
    <w:rsid w:val="00B87347"/>
    <w:rsid w:val="00BB228B"/>
    <w:rsid w:val="00CE31E3"/>
    <w:rsid w:val="00CF4916"/>
    <w:rsid w:val="00D41115"/>
    <w:rsid w:val="00D521B6"/>
    <w:rsid w:val="00E15F94"/>
    <w:rsid w:val="00E343B5"/>
    <w:rsid w:val="00E42A66"/>
    <w:rsid w:val="00ED02CC"/>
    <w:rsid w:val="00F0505D"/>
    <w:rsid w:val="00F42F47"/>
    <w:rsid w:val="00F8613C"/>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27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cp:lastPrinted>2021-09-18T17:13:00Z</cp:lastPrinted>
  <dcterms:created xsi:type="dcterms:W3CDTF">2023-01-24T09:08:00Z</dcterms:created>
  <dcterms:modified xsi:type="dcterms:W3CDTF">2023-01-24T09:08:00Z</dcterms:modified>
</cp:coreProperties>
</file>